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66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威宁县海龙加油站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0"/>
                <w:sz w:val="24"/>
                <w:szCs w:val="24"/>
              </w:rPr>
              <w:t>用人单位注册地址</w:t>
            </w:r>
          </w:p>
        </w:tc>
        <w:tc>
          <w:tcPr>
            <w:tcW w:w="6366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贵州省毕节市威宁彝族回族自治县六桥街道威宣路（城）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366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蔡正宇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66" w:type="dxa"/>
            <w:gridSpan w:val="4"/>
          </w:tcPr>
          <w:p w14:paraId="1F2F47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威宁县海龙加油站工作场所职业病危害因素检测报告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ZJP2024-123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366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冉茂家、谢云云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366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359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2024.7.22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蔡正宇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366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冉茂家、谢云云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359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2024.7.23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蔡正宇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85725</wp:posOffset>
                  </wp:positionV>
                  <wp:extent cx="1509395" cy="2012315"/>
                  <wp:effectExtent l="0" t="0" r="14605" b="6985"/>
                  <wp:wrapNone/>
                  <wp:docPr id="1" name="图片 1" descr="IMG_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0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66675</wp:posOffset>
                  </wp:positionV>
                  <wp:extent cx="1494155" cy="1991995"/>
                  <wp:effectExtent l="0" t="0" r="10795" b="8255"/>
                  <wp:wrapNone/>
                  <wp:docPr id="2" name="图片 2" descr="IMG_8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0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155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133350</wp:posOffset>
                  </wp:positionV>
                  <wp:extent cx="2396490" cy="3195955"/>
                  <wp:effectExtent l="0" t="0" r="3810" b="4445"/>
                  <wp:wrapNone/>
                  <wp:docPr id="3" name="图片 3" descr="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142875</wp:posOffset>
                  </wp:positionV>
                  <wp:extent cx="2327275" cy="3103245"/>
                  <wp:effectExtent l="0" t="0" r="15875" b="1905"/>
                  <wp:wrapNone/>
                  <wp:docPr id="4" name="图片 4" descr="IMG_8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3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64E5055"/>
    <w:rsid w:val="0A4659B8"/>
    <w:rsid w:val="0FF6270E"/>
    <w:rsid w:val="17916933"/>
    <w:rsid w:val="29CB7003"/>
    <w:rsid w:val="3AD76110"/>
    <w:rsid w:val="3BBD3270"/>
    <w:rsid w:val="782B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D0EED1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147</Words>
  <Characters>155</Characters>
  <Lines>0</Lines>
  <Paragraphs>0</Paragraphs>
  <TotalTime>0</TotalTime>
  <ScaleCrop>false</ScaleCrop>
  <LinksUpToDate>false</LinksUpToDate>
  <CharactersWithSpaces>157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RMJ</cp:lastModifiedBy>
  <dcterms:modified xsi:type="dcterms:W3CDTF">2025-01-15T09:58:50Z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eyJoZGlkIjoiNWY4YzkxZWY5OTRhZjVmODRhYzFmNTc0M2MxZjFkMDYiLCJ1c2VySWQiOiIxMjI2MDA3NDQwIn0=</vt:lpwstr>
  </property>
</Properties>
</file>